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E9C0" w14:textId="7671FB9F" w:rsidR="0089242D" w:rsidRDefault="00B2321D" w:rsidP="0089242D">
      <w:pPr>
        <w:jc w:val="left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USB</w:t>
      </w:r>
      <w:r w:rsidR="0089242D" w:rsidRPr="0089242D">
        <w:rPr>
          <w:b/>
          <w:bCs/>
          <w:kern w:val="44"/>
          <w:sz w:val="44"/>
          <w:szCs w:val="44"/>
        </w:rPr>
        <w:t xml:space="preserve"> Mouse</w:t>
      </w:r>
    </w:p>
    <w:p w14:paraId="6F6FB102" w14:textId="77777777" w:rsidR="00E7345B" w:rsidRDefault="00E7345B" w:rsidP="00762204">
      <w:pPr>
        <w:pStyle w:val="1"/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Comfortable, accurate optical tracking</w:t>
      </w:r>
    </w:p>
    <w:p w14:paraId="6BAEF100" w14:textId="687F3D5F" w:rsidR="00E7345B" w:rsidRDefault="00543C91" w:rsidP="00762204">
      <w:pPr>
        <w:pStyle w:val="1"/>
        <w:rPr>
          <w:b w:val="0"/>
          <w:bCs w:val="0"/>
          <w:kern w:val="2"/>
          <w:sz w:val="30"/>
          <w:szCs w:val="30"/>
        </w:rPr>
      </w:pPr>
      <w:r>
        <w:rPr>
          <w:noProof/>
        </w:rPr>
        <w:drawing>
          <wp:inline distT="0" distB="0" distL="0" distR="0" wp14:anchorId="746265F0" wp14:editId="23520F3B">
            <wp:extent cx="6645910" cy="58566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85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2AE69A01" w:rsidR="00762204" w:rsidRPr="00762204" w:rsidRDefault="00755A63" w:rsidP="00762204">
      <w:pPr>
        <w:pStyle w:val="1"/>
      </w:pPr>
      <w:r>
        <w:rPr>
          <w:rFonts w:hint="eastAsia"/>
        </w:rPr>
        <w:t>De</w:t>
      </w:r>
      <w:r>
        <w:t>scrption:</w:t>
      </w:r>
    </w:p>
    <w:p w14:paraId="671E7B8E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Plug n' Play USB for instant useability</w:t>
      </w:r>
    </w:p>
    <w:p w14:paraId="7861B5B4" w14:textId="77777777" w:rsidR="00E7345B" w:rsidRDefault="00E7345B" w:rsidP="0089242D">
      <w:pPr>
        <w:pStyle w:val="3"/>
        <w:rPr>
          <w:b w:val="0"/>
          <w:bCs w:val="0"/>
          <w:sz w:val="30"/>
          <w:szCs w:val="30"/>
        </w:rPr>
      </w:pPr>
      <w:r w:rsidRPr="00E7345B">
        <w:rPr>
          <w:b w:val="0"/>
          <w:bCs w:val="0"/>
          <w:sz w:val="30"/>
          <w:szCs w:val="30"/>
        </w:rPr>
        <w:lastRenderedPageBreak/>
        <w:t>Generous length USB cable cordage for instant connection to your PC, Mac, Android or any other device with a USB port</w:t>
      </w:r>
    </w:p>
    <w:p w14:paraId="0E13E2AB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Comfortable, natural control with less strain</w:t>
      </w:r>
    </w:p>
    <w:p w14:paraId="2EB7EEBC" w14:textId="614E6FD9" w:rsidR="00E7345B" w:rsidRPr="00E7345B" w:rsidRDefault="00E7345B" w:rsidP="00E7345B">
      <w:pPr>
        <w:pStyle w:val="3"/>
        <w:rPr>
          <w:b w:val="0"/>
          <w:bCs w:val="0"/>
          <w:sz w:val="30"/>
          <w:szCs w:val="30"/>
        </w:rPr>
      </w:pPr>
      <w:r w:rsidRPr="00E7345B">
        <w:rPr>
          <w:b w:val="0"/>
          <w:bCs w:val="0"/>
          <w:sz w:val="30"/>
          <w:szCs w:val="30"/>
        </w:rPr>
        <w:t>Carefully designed for both left and right-hand users with a more natural grip. Full, three-button technology with central scroll-wheel for easy navigation</w:t>
      </w:r>
    </w:p>
    <w:p w14:paraId="7775B8BF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HD optical tracking</w:t>
      </w:r>
    </w:p>
    <w:p w14:paraId="5F1A6ECD" w14:textId="22CF078A" w:rsidR="0089242D" w:rsidRDefault="00E7345B" w:rsidP="0089242D">
      <w:r w:rsidRPr="00E7345B">
        <w:rPr>
          <w:sz w:val="30"/>
          <w:szCs w:val="30"/>
        </w:rPr>
        <w:t>Enhanced 1000dpi LED tracking gives superior on screen control for both office and gaming applications. Works on almost any surface too</w:t>
      </w:r>
    </w:p>
    <w:p w14:paraId="752D1DD8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Control all your devices</w:t>
      </w:r>
    </w:p>
    <w:p w14:paraId="00FA77F3" w14:textId="77777777" w:rsidR="00E7345B" w:rsidRDefault="00E7345B" w:rsidP="00C625E8">
      <w:pPr>
        <w:pStyle w:val="1"/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lastRenderedPageBreak/>
        <w:t>Ideal for WindowsTM, MacTM, LinuxTM computers with any avaliable USB port. Also control your AndroidTM tablet or other device with any compatible USB port</w:t>
      </w:r>
    </w:p>
    <w:p w14:paraId="1CEC8CD2" w14:textId="6F8FF6C3" w:rsidR="00180EC7" w:rsidRDefault="00FD26D2" w:rsidP="00C625E8">
      <w:pPr>
        <w:pStyle w:val="1"/>
      </w:pPr>
      <w:r>
        <w:rPr>
          <w:rFonts w:hint="eastAsia"/>
        </w:rPr>
        <w:t>Fea</w:t>
      </w:r>
      <w:r>
        <w:t>tures:</w:t>
      </w:r>
    </w:p>
    <w:p w14:paraId="184BCE57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Comfortable, natural control</w:t>
      </w:r>
    </w:p>
    <w:p w14:paraId="2F378EF4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Optical tracking - ideal for all surfaces</w:t>
      </w:r>
    </w:p>
    <w:p w14:paraId="0173E971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Performance LED optics - for more accurate tracking</w:t>
      </w:r>
    </w:p>
    <w:p w14:paraId="56CF581F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3-Button plus scroll-wheel control for all applications</w:t>
      </w:r>
    </w:p>
    <w:p w14:paraId="6B8B871A" w14:textId="77777777" w:rsid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Plug n' Play - driverless, works with all OS!</w:t>
      </w:r>
    </w:p>
    <w:p w14:paraId="34B6B4AF" w14:textId="329B64DA" w:rsidR="00FD26D2" w:rsidRDefault="00FD26D2" w:rsidP="00E7345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0E78BAB1" w14:textId="117B659B" w:rsidR="00171790" w:rsidRPr="00171790" w:rsidRDefault="00171790" w:rsidP="00171790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171790">
        <w:rPr>
          <w:sz w:val="30"/>
          <w:szCs w:val="30"/>
          <w:bdr w:val="none" w:sz="0" w:space="0" w:color="auto" w:frame="1"/>
        </w:rPr>
        <w:t>material :ABS material</w:t>
      </w:r>
    </w:p>
    <w:p w14:paraId="17938836" w14:textId="765703BB" w:rsid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>P</w:t>
      </w:r>
      <w:r>
        <w:rPr>
          <w:rFonts w:hint="eastAsia"/>
          <w:sz w:val="30"/>
          <w:szCs w:val="30"/>
          <w:bdr w:val="none" w:sz="0" w:space="0" w:color="auto" w:frame="1"/>
        </w:rPr>
        <w:t>o</w:t>
      </w:r>
      <w:r>
        <w:rPr>
          <w:sz w:val="30"/>
          <w:szCs w:val="30"/>
          <w:bdr w:val="none" w:sz="0" w:space="0" w:color="auto" w:frame="1"/>
        </w:rPr>
        <w:t>rt</w:t>
      </w:r>
      <w:r w:rsidR="0089242D" w:rsidRPr="0089242D">
        <w:rPr>
          <w:sz w:val="30"/>
          <w:szCs w:val="30"/>
          <w:bdr w:val="none" w:sz="0" w:space="0" w:color="auto" w:frame="1"/>
        </w:rPr>
        <w:t>：</w:t>
      </w:r>
      <w:r>
        <w:rPr>
          <w:sz w:val="30"/>
          <w:szCs w:val="30"/>
          <w:bdr w:val="none" w:sz="0" w:space="0" w:color="auto" w:frame="1"/>
        </w:rPr>
        <w:t>USB</w:t>
      </w:r>
    </w:p>
    <w:p w14:paraId="03370EC1" w14:textId="72608296" w:rsidR="00E7345B" w:rsidRP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rFonts w:hint="eastAsia"/>
          <w:sz w:val="30"/>
          <w:szCs w:val="30"/>
          <w:bdr w:val="none" w:sz="0" w:space="0" w:color="auto" w:frame="1"/>
        </w:rPr>
        <w:t>C</w:t>
      </w:r>
      <w:r>
        <w:rPr>
          <w:sz w:val="30"/>
          <w:szCs w:val="30"/>
          <w:bdr w:val="none" w:sz="0" w:space="0" w:color="auto" w:frame="1"/>
        </w:rPr>
        <w:t>able: 1</w:t>
      </w:r>
      <w:r w:rsidR="00517AED">
        <w:rPr>
          <w:sz w:val="30"/>
          <w:szCs w:val="30"/>
          <w:bdr w:val="none" w:sz="0" w:space="0" w:color="auto" w:frame="1"/>
        </w:rPr>
        <w:t>.5</w:t>
      </w:r>
      <w:r>
        <w:rPr>
          <w:sz w:val="30"/>
          <w:szCs w:val="30"/>
          <w:bdr w:val="none" w:sz="0" w:space="0" w:color="auto" w:frame="1"/>
        </w:rPr>
        <w:t>M lenght</w:t>
      </w:r>
    </w:p>
    <w:p w14:paraId="11DD50D8" w14:textId="2D395BE3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DPI Button：1</w:t>
      </w:r>
      <w:r w:rsidR="00E7345B">
        <w:rPr>
          <w:sz w:val="30"/>
          <w:szCs w:val="30"/>
          <w:bdr w:val="none" w:sz="0" w:space="0" w:color="auto" w:frame="1"/>
        </w:rPr>
        <w:t>0</w:t>
      </w:r>
      <w:r w:rsidRPr="0089242D">
        <w:rPr>
          <w:sz w:val="30"/>
          <w:szCs w:val="30"/>
          <w:bdr w:val="none" w:sz="0" w:space="0" w:color="auto" w:frame="1"/>
        </w:rPr>
        <w:t>00 DPI adjustable</w:t>
      </w:r>
    </w:p>
    <w:p w14:paraId="72731E0C" w14:textId="0C86D93A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 xml:space="preserve">Buttons：Left, Right, Wheel </w:t>
      </w:r>
    </w:p>
    <w:p w14:paraId="598A5BB7" w14:textId="77777777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Wheel：1 Scrolling Wheel</w:t>
      </w:r>
    </w:p>
    <w:p w14:paraId="20F89FB7" w14:textId="4E1C77DC" w:rsidR="00FD291D" w:rsidRPr="00FD291D" w:rsidRDefault="00FD291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lastRenderedPageBreak/>
        <w:t>Storage 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14DB2D02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517AED">
        <w:rPr>
          <w:sz w:val="32"/>
          <w:szCs w:val="32"/>
        </w:rPr>
        <w:t>M</w:t>
      </w:r>
      <w:r w:rsidR="00543C91">
        <w:rPr>
          <w:sz w:val="32"/>
          <w:szCs w:val="32"/>
        </w:rPr>
        <w:t>191</w:t>
      </w:r>
    </w:p>
    <w:p w14:paraId="7CED57FE" w14:textId="3A7FBE0F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</w:t>
      </w:r>
      <w:r w:rsidR="00977C86">
        <w:rPr>
          <w:sz w:val="32"/>
          <w:szCs w:val="32"/>
        </w:rPr>
        <w:t>2</w:t>
      </w:r>
      <w:r w:rsidR="00517AED">
        <w:rPr>
          <w:sz w:val="32"/>
          <w:szCs w:val="32"/>
        </w:rPr>
        <w:t>5</w:t>
      </w:r>
      <w:r w:rsidR="00543C91">
        <w:rPr>
          <w:sz w:val="32"/>
          <w:szCs w:val="32"/>
        </w:rPr>
        <w:t>241</w:t>
      </w:r>
    </w:p>
    <w:p w14:paraId="6C4BA5B0" w14:textId="2E7E3C1F" w:rsidR="00C625E8" w:rsidRPr="00977C86" w:rsidRDefault="00C625E8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Size: </w:t>
      </w:r>
      <w:r w:rsidR="00517AED">
        <w:rPr>
          <w:sz w:val="32"/>
          <w:szCs w:val="32"/>
        </w:rPr>
        <w:t>11</w:t>
      </w:r>
      <w:r w:rsidR="00977C86" w:rsidRPr="00977C86">
        <w:rPr>
          <w:sz w:val="32"/>
          <w:szCs w:val="32"/>
        </w:rPr>
        <w:t>X</w:t>
      </w:r>
      <w:r w:rsidR="00543C91">
        <w:rPr>
          <w:sz w:val="32"/>
          <w:szCs w:val="32"/>
        </w:rPr>
        <w:t>5.8</w:t>
      </w:r>
      <w:r w:rsidR="00977C86" w:rsidRPr="00977C86">
        <w:rPr>
          <w:sz w:val="32"/>
          <w:szCs w:val="32"/>
        </w:rPr>
        <w:t>X</w:t>
      </w:r>
      <w:r w:rsidR="00E7345B">
        <w:rPr>
          <w:sz w:val="32"/>
          <w:szCs w:val="32"/>
        </w:rPr>
        <w:t>3</w:t>
      </w:r>
      <w:r w:rsidR="00517AED">
        <w:rPr>
          <w:sz w:val="32"/>
          <w:szCs w:val="32"/>
        </w:rPr>
        <w:t>.</w:t>
      </w:r>
      <w:r w:rsidR="00543C91">
        <w:rPr>
          <w:sz w:val="32"/>
          <w:szCs w:val="32"/>
        </w:rPr>
        <w:t>5</w:t>
      </w:r>
      <w:r w:rsidR="00977C86" w:rsidRPr="00977C86">
        <w:rPr>
          <w:sz w:val="32"/>
          <w:szCs w:val="32"/>
        </w:rPr>
        <w:t xml:space="preserve"> cm</w:t>
      </w:r>
    </w:p>
    <w:p w14:paraId="3AE1D97B" w14:textId="7BF4CC8F" w:rsidR="00762204" w:rsidRPr="00977C86" w:rsidRDefault="00FD291D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Weight: </w:t>
      </w:r>
      <w:r w:rsidR="00321CBA" w:rsidRPr="00321CBA">
        <w:rPr>
          <w:sz w:val="32"/>
          <w:szCs w:val="32"/>
        </w:rPr>
        <w:t>0.2</w:t>
      </w:r>
      <w:r w:rsidR="00517AED">
        <w:rPr>
          <w:sz w:val="32"/>
          <w:szCs w:val="32"/>
        </w:rPr>
        <w:t>6</w:t>
      </w:r>
      <w:r w:rsidR="00543C91">
        <w:rPr>
          <w:sz w:val="32"/>
          <w:szCs w:val="32"/>
        </w:rPr>
        <w:t>2</w:t>
      </w:r>
      <w:r w:rsidR="00321CBA" w:rsidRPr="00321CBA">
        <w:rPr>
          <w:sz w:val="32"/>
          <w:szCs w:val="32"/>
        </w:rPr>
        <w:t> kg</w:t>
      </w:r>
    </w:p>
    <w:sectPr w:rsidR="00762204" w:rsidRPr="00977C8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0835" w14:textId="77777777" w:rsidR="00545E20" w:rsidRDefault="00545E20" w:rsidP="007F112D">
      <w:r>
        <w:separator/>
      </w:r>
    </w:p>
  </w:endnote>
  <w:endnote w:type="continuationSeparator" w:id="0">
    <w:p w14:paraId="2CBCFD4A" w14:textId="77777777" w:rsidR="00545E20" w:rsidRDefault="00545E20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BE21" w14:textId="77777777" w:rsidR="00545E20" w:rsidRDefault="00545E20" w:rsidP="007F112D">
      <w:r>
        <w:separator/>
      </w:r>
    </w:p>
  </w:footnote>
  <w:footnote w:type="continuationSeparator" w:id="0">
    <w:p w14:paraId="11C87746" w14:textId="77777777" w:rsidR="00545E20" w:rsidRDefault="00545E20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A1B11"/>
    <w:multiLevelType w:val="hybridMultilevel"/>
    <w:tmpl w:val="45A2B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130F31"/>
    <w:rsid w:val="00171790"/>
    <w:rsid w:val="00174E7E"/>
    <w:rsid w:val="00180EC7"/>
    <w:rsid w:val="002C2684"/>
    <w:rsid w:val="00321CBA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17AED"/>
    <w:rsid w:val="00543C91"/>
    <w:rsid w:val="00545E20"/>
    <w:rsid w:val="0057581D"/>
    <w:rsid w:val="00584B8C"/>
    <w:rsid w:val="00601B2E"/>
    <w:rsid w:val="00717F96"/>
    <w:rsid w:val="00751C94"/>
    <w:rsid w:val="00755A63"/>
    <w:rsid w:val="00762204"/>
    <w:rsid w:val="00767C9C"/>
    <w:rsid w:val="007B0E16"/>
    <w:rsid w:val="007F112D"/>
    <w:rsid w:val="0082718D"/>
    <w:rsid w:val="0089242D"/>
    <w:rsid w:val="008E55AC"/>
    <w:rsid w:val="00937E4D"/>
    <w:rsid w:val="00977C86"/>
    <w:rsid w:val="009E462F"/>
    <w:rsid w:val="00A07E39"/>
    <w:rsid w:val="00A71E58"/>
    <w:rsid w:val="00B2321D"/>
    <w:rsid w:val="00C625E8"/>
    <w:rsid w:val="00CC7637"/>
    <w:rsid w:val="00E72302"/>
    <w:rsid w:val="00E7345B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37</cp:revision>
  <dcterms:created xsi:type="dcterms:W3CDTF">2021-06-17T03:46:00Z</dcterms:created>
  <dcterms:modified xsi:type="dcterms:W3CDTF">2021-08-23T08:50:00Z</dcterms:modified>
</cp:coreProperties>
</file>